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80FAC">
      <w:pPr>
        <w:spacing w:line="560" w:lineRule="exact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 w14:paraId="77B8C6F0">
      <w:pPr>
        <w:spacing w:line="560" w:lineRule="exact"/>
        <w:jc w:val="center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学生转学的相关文件规定</w:t>
      </w:r>
    </w:p>
    <w:p w14:paraId="39B6C3D5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一、学生因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家庭迁移或其他</w:t>
      </w:r>
      <w:bookmarkStart w:id="0" w:name="_GoBack"/>
      <w:bookmarkEnd w:id="0"/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正当理由，可办理转学。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根据全国学籍管理、广东省学籍管理的细则规定，学籍管理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“籍随人走”，学校不得接收未按规定办理转学手续的学生入学，不得接收未经主管教育行政部门批准转入的学生。</w:t>
      </w:r>
    </w:p>
    <w:p w14:paraId="0A4626EF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二、义务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教育阶段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之间转学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均不得变更就读年级。</w:t>
      </w:r>
    </w:p>
    <w:p w14:paraId="6DEC6EC0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三、按《广东省教育厅关于中小学生学籍管理的实施细则（试行）》文件规定，小学一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年级第一学期和小学六年级第二学期的学生，原则上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不予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转学。</w:t>
      </w:r>
    </w:p>
    <w:p w14:paraId="218217BF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四、小学班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额不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超过45（≤45）人。班额超过省定标准的年级不能再接收学生。</w:t>
      </w:r>
    </w:p>
    <w:p w14:paraId="6D046B49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龙口镇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学区划分说明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2340"/>
        <w:gridCol w:w="2340"/>
      </w:tblGrid>
      <w:tr w14:paraId="5729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168D9C68"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3240" w:type="dxa"/>
            <w:vAlign w:val="center"/>
          </w:tcPr>
          <w:p w14:paraId="6F3497BA"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协华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2340" w:type="dxa"/>
            <w:vAlign w:val="center"/>
          </w:tcPr>
          <w:p w14:paraId="0FD68A25"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金岗</w:t>
            </w: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  <w:tc>
          <w:tcPr>
            <w:tcW w:w="2340" w:type="dxa"/>
            <w:vAlign w:val="center"/>
          </w:tcPr>
          <w:p w14:paraId="391DD012"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六合</w:t>
            </w:r>
            <w:r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小学</w:t>
            </w:r>
          </w:p>
        </w:tc>
      </w:tr>
      <w:tr w14:paraId="4EFD9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 w14:paraId="21A2DB1C">
            <w:pPr>
              <w:spacing w:line="560" w:lineRule="exact"/>
              <w:jc w:val="center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学区</w:t>
            </w:r>
          </w:p>
        </w:tc>
        <w:tc>
          <w:tcPr>
            <w:tcW w:w="3240" w:type="dxa"/>
            <w:vAlign w:val="center"/>
          </w:tcPr>
          <w:p w14:paraId="762E933E">
            <w:pPr>
              <w:adjustRightInd w:val="0"/>
              <w:snapToGrid w:val="0"/>
              <w:spacing w:line="560" w:lineRule="exact"/>
              <w:jc w:val="center"/>
              <w:outlineLvl w:val="0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协华、尧溪、松岗、青文、霄南、中七、三凤、金华社区</w:t>
            </w:r>
          </w:p>
        </w:tc>
        <w:tc>
          <w:tcPr>
            <w:tcW w:w="2340" w:type="dxa"/>
            <w:vAlign w:val="center"/>
          </w:tcPr>
          <w:p w14:paraId="1C37FB27">
            <w:pPr>
              <w:spacing w:line="560" w:lineRule="exact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湴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蓼、那白、五福、三洞、四堡村委会</w:t>
            </w:r>
          </w:p>
        </w:tc>
        <w:tc>
          <w:tcPr>
            <w:tcW w:w="2340" w:type="dxa"/>
            <w:vAlign w:val="center"/>
          </w:tcPr>
          <w:p w14:paraId="25B2F588">
            <w:pPr>
              <w:spacing w:line="560" w:lineRule="exact"/>
              <w:rPr>
                <w:rFonts w:ascii="Calibri" w:hAnsi="Calibri" w:eastAsia="宋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福迳、沙云、粉洞村委会</w:t>
            </w:r>
          </w:p>
        </w:tc>
      </w:tr>
    </w:tbl>
    <w:p w14:paraId="434CFB8F">
      <w:pPr>
        <w:spacing w:line="560" w:lineRule="exact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户籍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按工作地或居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住</w:t>
      </w:r>
      <w:r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地所在辖区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划分外，还统筹安排）</w:t>
      </w:r>
    </w:p>
    <w:p w14:paraId="122EBB43">
      <w:pPr>
        <w:spacing w:line="560" w:lineRule="exact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义务教育阶段申请转入的学生原则上按户籍（居住地）就近入学。若户籍（居住地）对口学校学位不足，由镇中心小学根据学位情况全镇统筹安排。统筹安排优先顺序为：①户籍生②政策性照顾生③异地务工人员随迁子女。各校在登记时间结束后，根据以上三类学生从①→②→③的顺序安排学位。户籍生按户口迁入先后顺序排队，如迁入时间相同则学区生优先，如学区相同则出生时间早的优先。政策性照顾生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异地务工人员随迁子女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均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按积分高低安排入学。额满截止。</w:t>
      </w:r>
    </w:p>
    <w:p w14:paraId="66E4E5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61FD2"/>
    <w:rsid w:val="4E8F6659"/>
    <w:rsid w:val="6C24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560</Characters>
  <Lines>0</Lines>
  <Paragraphs>0</Paragraphs>
  <TotalTime>0</TotalTime>
  <ScaleCrop>false</ScaleCrop>
  <LinksUpToDate>false</LinksUpToDate>
  <CharactersWithSpaces>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2025-06-11T06:39:00Z</dcterms:created>
  <dc:creator>Administrator</dc:creator>
  <cp:lastModifiedBy>任Yong傑~09</cp:lastModifiedBy>
  <dcterms:modified xsi:type="dcterms:W3CDTF">2025-06-13T10:10:17Z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eyJoZGlkIjoiN2Q4NjE2NDQ1Y2U4NGNiZjlkYjAzYTcyYjgwYzE1ZTkiLCJ1c2VySWQiOiIyOTc5NzgwNTEifQ==</vt:lpwstr>
  </property>
  <property fmtid="{D5CDD505-2E9C-101B-9397-08002B2CF9AE}" pid="4" name="ICV">
    <vt:lpwstr>0E87EEAFF52C41919AFFBF10BC61ED1E_12</vt:lpwstr>
  </property>
</Properties>
</file>